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E17" w:rsidRPr="00F37E17" w:rsidRDefault="00F37E17" w:rsidP="00F37E17">
      <w:pPr>
        <w:jc w:val="center"/>
        <w:rPr>
          <w:b/>
          <w:sz w:val="24"/>
          <w:szCs w:val="24"/>
        </w:rPr>
      </w:pPr>
      <w:r w:rsidRPr="00F37E17">
        <w:rPr>
          <w:b/>
          <w:sz w:val="24"/>
          <w:szCs w:val="24"/>
        </w:rPr>
        <w:t>WASHINGTON COUNTY SCHOOL DISTRICT</w:t>
      </w:r>
    </w:p>
    <w:p w:rsidR="00F37E17" w:rsidRPr="00F37E17" w:rsidRDefault="00F37E17" w:rsidP="00F37E17">
      <w:pPr>
        <w:jc w:val="center"/>
        <w:rPr>
          <w:b/>
          <w:sz w:val="24"/>
          <w:szCs w:val="24"/>
        </w:rPr>
      </w:pPr>
      <w:r w:rsidRPr="00F37E17">
        <w:rPr>
          <w:b/>
          <w:sz w:val="24"/>
          <w:szCs w:val="24"/>
        </w:rPr>
        <w:t>ENRICHMENT PROGRAM</w:t>
      </w:r>
    </w:p>
    <w:p w:rsidR="00F37E17" w:rsidRDefault="00F37E17" w:rsidP="00F37E17">
      <w:pPr>
        <w:jc w:val="center"/>
        <w:rPr>
          <w:b/>
          <w:sz w:val="24"/>
          <w:szCs w:val="24"/>
        </w:rPr>
      </w:pPr>
      <w:r w:rsidRPr="00F37E17">
        <w:rPr>
          <w:b/>
          <w:sz w:val="24"/>
          <w:szCs w:val="24"/>
        </w:rPr>
        <w:t>PARENT FEE AGREEMENT</w:t>
      </w:r>
    </w:p>
    <w:p w:rsidR="00FD7445" w:rsidRPr="00BE725C" w:rsidRDefault="00FD7445" w:rsidP="00F37E17">
      <w:pPr>
        <w:jc w:val="center"/>
        <w:rPr>
          <w:b/>
          <w:sz w:val="16"/>
          <w:szCs w:val="16"/>
        </w:rPr>
      </w:pPr>
    </w:p>
    <w:p w:rsidR="00F37E17" w:rsidRPr="00F37E17" w:rsidRDefault="00F37E17">
      <w:pPr>
        <w:rPr>
          <w:sz w:val="24"/>
          <w:szCs w:val="24"/>
        </w:rPr>
      </w:pPr>
      <w:r>
        <w:t xml:space="preserve"> </w:t>
      </w:r>
      <w:r w:rsidRPr="00F37E17">
        <w:rPr>
          <w:sz w:val="24"/>
          <w:szCs w:val="24"/>
        </w:rPr>
        <w:t>All children enrolled a VPK program are eligible to participate in the enrichment portion of the day. The fee enrichment portion of the program</w:t>
      </w:r>
      <w:r w:rsidR="00FD7445">
        <w:rPr>
          <w:sz w:val="24"/>
          <w:szCs w:val="24"/>
        </w:rPr>
        <w:t xml:space="preserve"> (11:00am-2:30pm)</w:t>
      </w:r>
      <w:r w:rsidRPr="00F37E17">
        <w:rPr>
          <w:sz w:val="24"/>
          <w:szCs w:val="24"/>
        </w:rPr>
        <w:t xml:space="preserve"> is not supported by the State funded VPK Program funds or the regular district/school budget. </w:t>
      </w:r>
    </w:p>
    <w:p w:rsidR="00F37E17" w:rsidRPr="00FD7445" w:rsidRDefault="00F37E17">
      <w:pPr>
        <w:rPr>
          <w:b/>
          <w:sz w:val="24"/>
          <w:szCs w:val="24"/>
        </w:rPr>
      </w:pPr>
      <w:r w:rsidRPr="00FD7445">
        <w:rPr>
          <w:b/>
          <w:sz w:val="24"/>
          <w:szCs w:val="24"/>
        </w:rPr>
        <w:t>Please review, initial beside each item and sign this Parent Fee Agreement indicat</w:t>
      </w:r>
      <w:r w:rsidR="00FD7445" w:rsidRPr="00FD7445">
        <w:rPr>
          <w:b/>
          <w:sz w:val="24"/>
          <w:szCs w:val="24"/>
        </w:rPr>
        <w:t>ing your obligation to pay a $75</w:t>
      </w:r>
      <w:r w:rsidRPr="00FD7445">
        <w:rPr>
          <w:b/>
          <w:sz w:val="24"/>
          <w:szCs w:val="24"/>
        </w:rPr>
        <w:t>.00 fee for the enrichment program.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 I understand that I a</w:t>
      </w:r>
      <w:r w:rsidR="00FD7445">
        <w:rPr>
          <w:sz w:val="24"/>
          <w:szCs w:val="24"/>
        </w:rPr>
        <w:t>m responsible for the weekly $75</w:t>
      </w:r>
      <w:r w:rsidRPr="00F37E17">
        <w:rPr>
          <w:sz w:val="24"/>
          <w:szCs w:val="24"/>
        </w:rPr>
        <w:t>.00 per week fee for the enrichment portion of the day.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 I underst</w:t>
      </w:r>
      <w:r w:rsidR="003329BF">
        <w:rPr>
          <w:sz w:val="24"/>
          <w:szCs w:val="24"/>
        </w:rPr>
        <w:t>and that all payments are due on the date listed on the board approved 2026-2027 payment schedule (first scheduled school day of each week).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 I understand that i</w:t>
      </w:r>
      <w:r w:rsidR="003329BF">
        <w:rPr>
          <w:sz w:val="24"/>
          <w:szCs w:val="24"/>
        </w:rPr>
        <w:t>f payment is not made by the next scheduled school day,</w:t>
      </w:r>
      <w:r w:rsidRPr="00F37E17">
        <w:rPr>
          <w:sz w:val="24"/>
          <w:szCs w:val="24"/>
        </w:rPr>
        <w:t xml:space="preserve"> my child </w:t>
      </w:r>
      <w:r w:rsidR="00EB671C">
        <w:rPr>
          <w:sz w:val="24"/>
          <w:szCs w:val="24"/>
        </w:rPr>
        <w:t>will only be able</w:t>
      </w:r>
      <w:r w:rsidRPr="00F37E17">
        <w:rPr>
          <w:sz w:val="24"/>
          <w:szCs w:val="24"/>
        </w:rPr>
        <w:t xml:space="preserve"> to attend the VPK portion of the day</w:t>
      </w:r>
      <w:r w:rsidR="00EB671C">
        <w:rPr>
          <w:sz w:val="24"/>
          <w:szCs w:val="24"/>
        </w:rPr>
        <w:t xml:space="preserve"> the remainder of the week and all following weeks until account balance is current.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 I understand that there are no reduction or waivers of fees for vacations, absences, illness, surgeries, etc.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 I understand that no refund will be made if I withdraw my child before the end of the week and I must provide a written request for a refund. 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_____ I understand that receipts will be provided to the parent/guardian or person financially responsible for payments. These receipts should be used for tax purposes. 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_____ I understand that a print out of payments for the enrichment portion of the day for tax purposes will not be provided. </w:t>
      </w:r>
    </w:p>
    <w:p w:rsidR="00FD7445" w:rsidRPr="00BE725C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>______</w:t>
      </w:r>
      <w:r w:rsidRPr="00FD7445">
        <w:rPr>
          <w:b/>
          <w:sz w:val="24"/>
          <w:szCs w:val="24"/>
        </w:rPr>
        <w:t>WCSD VPK reserves the right to dismiss your child at any time if parents/guardians do not comply with the VPK Parent Handbook, WCSD Board Policy or Parent Fee Agreement.</w:t>
      </w:r>
      <w:r w:rsidRPr="00F37E17">
        <w:rPr>
          <w:sz w:val="24"/>
          <w:szCs w:val="24"/>
        </w:rPr>
        <w:t xml:space="preserve"> </w:t>
      </w:r>
    </w:p>
    <w:p w:rsidR="00FD7445" w:rsidRPr="00FD7445" w:rsidRDefault="00F37E17">
      <w:pPr>
        <w:rPr>
          <w:b/>
          <w:sz w:val="24"/>
          <w:szCs w:val="24"/>
        </w:rPr>
      </w:pPr>
      <w:r w:rsidRPr="00FD7445">
        <w:rPr>
          <w:b/>
          <w:sz w:val="24"/>
          <w:szCs w:val="24"/>
        </w:rPr>
        <w:t>I have read, understood, and initialed each item listed above.</w:t>
      </w:r>
    </w:p>
    <w:p w:rsidR="00F37E17" w:rsidRPr="00F37E17" w:rsidRDefault="00F37E17">
      <w:pPr>
        <w:rPr>
          <w:sz w:val="24"/>
          <w:szCs w:val="24"/>
        </w:rPr>
      </w:pPr>
      <w:r w:rsidRPr="00F37E17">
        <w:rPr>
          <w:sz w:val="24"/>
          <w:szCs w:val="24"/>
        </w:rPr>
        <w:t xml:space="preserve"> _________</w:t>
      </w:r>
      <w:r w:rsidR="009B7870">
        <w:rPr>
          <w:sz w:val="24"/>
          <w:szCs w:val="24"/>
        </w:rPr>
        <w:t xml:space="preserve">______________   </w:t>
      </w:r>
      <w:r w:rsidRPr="00F37E17">
        <w:rPr>
          <w:sz w:val="24"/>
          <w:szCs w:val="24"/>
        </w:rPr>
        <w:t xml:space="preserve">  </w:t>
      </w:r>
      <w:r w:rsidR="009B7870">
        <w:rPr>
          <w:sz w:val="24"/>
          <w:szCs w:val="24"/>
        </w:rPr>
        <w:t xml:space="preserve"> _________________________      _____________________</w:t>
      </w:r>
      <w:r w:rsidRPr="00F37E17">
        <w:rPr>
          <w:sz w:val="24"/>
          <w:szCs w:val="24"/>
        </w:rPr>
        <w:t xml:space="preserve"> </w:t>
      </w:r>
    </w:p>
    <w:p w:rsidR="00CD7317" w:rsidRDefault="009B787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7E17" w:rsidRPr="00F37E17">
        <w:rPr>
          <w:sz w:val="24"/>
          <w:szCs w:val="24"/>
        </w:rPr>
        <w:t>Parent/Guardian Sign</w:t>
      </w:r>
      <w:r>
        <w:rPr>
          <w:sz w:val="24"/>
          <w:szCs w:val="24"/>
        </w:rPr>
        <w:t xml:space="preserve">ature                    </w:t>
      </w:r>
      <w:r w:rsidR="00F37E17" w:rsidRPr="00F37E17">
        <w:rPr>
          <w:sz w:val="24"/>
          <w:szCs w:val="24"/>
        </w:rPr>
        <w:t xml:space="preserve">     </w:t>
      </w:r>
      <w:r w:rsidR="00FD7445">
        <w:rPr>
          <w:sz w:val="24"/>
          <w:szCs w:val="24"/>
        </w:rPr>
        <w:t xml:space="preserve">Child’s Name </w:t>
      </w:r>
      <w:r>
        <w:rPr>
          <w:sz w:val="24"/>
          <w:szCs w:val="24"/>
        </w:rPr>
        <w:t xml:space="preserve">                            Date Signed</w:t>
      </w:r>
    </w:p>
    <w:p w:rsidR="00BE725C" w:rsidRDefault="00BE725C" w:rsidP="00BE725C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BE725C" w:rsidRPr="00BE725C" w:rsidRDefault="00BE725C" w:rsidP="00BE725C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bookmarkStart w:id="0" w:name="_GoBack"/>
      <w:bookmarkEnd w:id="0"/>
      <w:r w:rsidRPr="00BE725C">
        <w:rPr>
          <w:rFonts w:ascii="Times New Roman" w:eastAsia="Calibri" w:hAnsi="Times New Roman" w:cs="Times New Roman"/>
        </w:rPr>
        <w:t xml:space="preserve">Copy of the 2026-2027 VPK Handbook is located at                                                     </w:t>
      </w:r>
      <w:hyperlink r:id="rId4" w:history="1">
        <w:r w:rsidRPr="00BE725C">
          <w:rPr>
            <w:rFonts w:ascii="Times New Roman" w:eastAsia="Calibri" w:hAnsi="Times New Roman" w:cs="Times New Roman"/>
            <w:color w:val="0563C1" w:themeColor="hyperlink"/>
            <w:u w:val="single"/>
          </w:rPr>
          <w:t>https://wvpk.wcsdschools.com/</w:t>
        </w:r>
      </w:hyperlink>
      <w:r w:rsidRPr="00BE725C">
        <w:rPr>
          <w:rFonts w:ascii="Times New Roman" w:eastAsia="Calibri" w:hAnsi="Times New Roman" w:cs="Times New Roman"/>
        </w:rPr>
        <w:t xml:space="preserve">   and </w:t>
      </w:r>
      <w:hyperlink r:id="rId5" w:history="1">
        <w:r w:rsidRPr="00BE725C">
          <w:rPr>
            <w:rFonts w:ascii="Times New Roman" w:eastAsia="Calibri" w:hAnsi="Times New Roman" w:cs="Times New Roman"/>
            <w:color w:val="0563C1" w:themeColor="hyperlink"/>
            <w:u w:val="single"/>
          </w:rPr>
          <w:t>https://ves.wcsdschools.com/</w:t>
        </w:r>
      </w:hyperlink>
      <w:r w:rsidRPr="00BE725C">
        <w:rPr>
          <w:rFonts w:ascii="Times New Roman" w:eastAsia="Calibri" w:hAnsi="Times New Roman" w:cs="Times New Roman"/>
        </w:rPr>
        <w:t xml:space="preserve">  </w:t>
      </w:r>
    </w:p>
    <w:sectPr w:rsidR="00BE725C" w:rsidRPr="00BE7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17"/>
    <w:rsid w:val="003329BF"/>
    <w:rsid w:val="009B7870"/>
    <w:rsid w:val="00BE725C"/>
    <w:rsid w:val="00CD7317"/>
    <w:rsid w:val="00EB671C"/>
    <w:rsid w:val="00F37E17"/>
    <w:rsid w:val="00FD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A5DCC"/>
  <w15:chartTrackingRefBased/>
  <w15:docId w15:val="{96E17FAB-ADAA-4C7E-AA87-E5D0A06E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es.wcsdschools.com/" TargetMode="External"/><Relationship Id="rId4" Type="http://schemas.openxmlformats.org/officeDocument/2006/relationships/hyperlink" Target="https://wvpk.wcsdschool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Schools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Mincey</dc:creator>
  <cp:keywords/>
  <dc:description/>
  <cp:lastModifiedBy>Linda Mincey</cp:lastModifiedBy>
  <cp:revision>4</cp:revision>
  <dcterms:created xsi:type="dcterms:W3CDTF">2026-07-20T21:09:00Z</dcterms:created>
  <dcterms:modified xsi:type="dcterms:W3CDTF">2026-07-22T18:19:00Z</dcterms:modified>
</cp:coreProperties>
</file>